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1154" w:rsidRPr="00C90445" w:rsidRDefault="00431154" w:rsidP="00431154">
      <w:pPr>
        <w:pStyle w:val="Lneadeautor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0445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-338455</wp:posOffset>
                </wp:positionV>
                <wp:extent cx="6841490" cy="914400"/>
                <wp:effectExtent l="24765" t="4445" r="127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914400"/>
                          <a:chOff x="467" y="904"/>
                          <a:chExt cx="10774" cy="14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67" y="904"/>
                            <a:ext cx="10774" cy="1440"/>
                            <a:chOff x="467" y="904"/>
                            <a:chExt cx="10774" cy="1440"/>
                          </a:xfrm>
                        </wpg:grpSpPr>
                        <wps:wsp>
                          <wps:cNvPr id="4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" y="1444"/>
                              <a:ext cx="10725" cy="0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C2C2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8" y="904"/>
                              <a:ext cx="7571" cy="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1154" w:rsidRDefault="00431154" w:rsidP="00431154">
                                <w:pPr>
                                  <w:pStyle w:val="Encabezado1"/>
                                  <w:rPr>
                                    <w:color w:val="808080"/>
                                    <w:sz w:val="44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808080"/>
                                    <w:sz w:val="44"/>
                                    <w:lang w:val="es-ES"/>
                                  </w:rPr>
                                  <w:t>COLEGIOS DIOCESANOS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" y="1624"/>
                              <a:ext cx="8348" cy="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1154" w:rsidRDefault="00431154" w:rsidP="00431154">
                                <w:pPr>
                                  <w:pStyle w:val="Ttulo9"/>
                                  <w:rPr>
                                    <w:lang w:val="es-ES_tradnl"/>
                                  </w:rPr>
                                </w:pPr>
                                <w:r>
                                  <w:rPr>
                                    <w:lang w:val="es-ES_tradnl"/>
                                  </w:rPr>
                                  <w:t xml:space="preserve">Fundación San Vicente Mártir, C/ Dr. </w:t>
                                </w:r>
                                <w:proofErr w:type="spellStart"/>
                                <w:r>
                                  <w:rPr>
                                    <w:lang w:val="es-ES_tradnl"/>
                                  </w:rPr>
                                  <w:t>Beltran</w:t>
                                </w:r>
                                <w:proofErr w:type="spellEnd"/>
                                <w:r>
                                  <w:rPr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lang w:val="es-ES_tradnl"/>
                                  </w:rPr>
                                  <w:t>Bigorra</w:t>
                                </w:r>
                                <w:proofErr w:type="spellEnd"/>
                                <w:r>
                                  <w:rPr>
                                    <w:lang w:val="es-ES_tradnl"/>
                                  </w:rPr>
                                  <w:t>, 15, Valencia 46003</w:t>
                                </w:r>
                              </w:p>
                              <w:p w:rsidR="00431154" w:rsidRDefault="00431154" w:rsidP="00431154">
                                <w:pPr>
                                  <w:pStyle w:val="Ttulo9"/>
                                  <w:rPr>
                                    <w:lang w:val="es-ES_tradnl"/>
                                  </w:rPr>
                                </w:pPr>
                                <w:r>
                                  <w:rPr>
                                    <w:lang w:val="es-ES_tradnl"/>
                                  </w:rPr>
                                  <w:t>e-mail   Tel: 963154370 Fax: 963154371</w:t>
                                </w:r>
                              </w:p>
                            </w:txbxContent>
                          </wps:txbx>
                          <wps:bodyPr rot="0" vert="horz" wrap="square" lIns="0" tIns="9144" rIns="0" bIns="0" anchor="t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1624"/>
                              <a:ext cx="486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31154" w:rsidRDefault="00431154" w:rsidP="00431154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i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i/>
                                    <w:szCs w:val="22"/>
                                  </w:rPr>
                                  <w:t>FORMACIÓN INNOVA</w:t>
                                </w:r>
                              </w:p>
                              <w:p w:rsidR="00431154" w:rsidRPr="00C90556" w:rsidRDefault="00431154" w:rsidP="00431154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i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i/>
                                    <w:szCs w:val="22"/>
                                  </w:rPr>
                                  <w:t>2015-2016</w:t>
                                </w:r>
                              </w:p>
                              <w:p w:rsidR="00431154" w:rsidRDefault="00431154" w:rsidP="00431154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431154" w:rsidRPr="00C90445" w:rsidRDefault="00431154" w:rsidP="00431154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9144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361" y="904"/>
                            <a:ext cx="28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31154" w:rsidRDefault="00431154" w:rsidP="00431154">
                              <w:pPr>
                                <w:jc w:val="center"/>
                                <w:rPr>
                                  <w:b/>
                                  <w:bCs/>
                                  <w:color w:val="80808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808080"/>
                                  <w:sz w:val="24"/>
                                </w:rPr>
                                <w:t>Circular nº028 (15-16)</w:t>
                              </w:r>
                            </w:p>
                            <w:p w:rsidR="00431154" w:rsidRPr="005E29EE" w:rsidRDefault="00431154" w:rsidP="0043115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17 de </w:t>
                              </w:r>
                              <w:r w:rsidR="004B188C">
                                <w:rPr>
                                  <w:b/>
                                  <w:bCs/>
                                </w:rPr>
                                <w:t>noviembre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de 2015</w:t>
                              </w:r>
                            </w:p>
                          </w:txbxContent>
                        </wps:txbx>
                        <wps:bodyPr rot="0" vert="horz" wrap="square" lIns="0" tIns="9144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left:0;text-align:left;margin-left:-33.3pt;margin-top:-26.65pt;width:538.7pt;height:1in;z-index:251659264" coordorigin="467,904" coordsize="10774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5ntgQAAJgYAAAOAAAAZHJzL2Uyb0RvYy54bWzsWdtyqzYUfe9M/0HDOzFgcZ2QMzY2mc6k&#10;bWZO+gEyYMMUEJVw7PRM/71bEvItyZzTnNzaJg+2QGh7X9ZeLCnnn7ZNjW4LxivaxoZ9ZhmoaDOa&#10;V+0qNn67Sc3AQLwnbU5q2haxcVdw49PFjz+cb7qocGhJ67xgCIy0PNp0sVH2fReNRjwri4bwM9oV&#10;LUwuKWtID5dsNcoZ2YD1ph45luWNNpTlHaNZwTncnalJ40LaXy6LrP91ueRFj+rYAN96+cnk50J8&#10;ji7OSbRipCurbHCDPMGLhlQt/OjO1Iz0BK1Zdc9UU2WMcrrszzLajOhyWWWFjAGisa2TaC4ZXXcy&#10;llW0WXW7NEFqT/L0ZLPZL7fXDFV5bDgGakkDJbpk644iR6Rm060ieOKSdZ+7a6big+EVzX7nMD06&#10;nRfXK/UwWmx+pjmYI+ueytRsl6wRJiBotJUVuNtVoNj2KIObXoBtHEKhMpgLbYytoURZCXUUy7Dn&#10;G0hMWlgVLyvnw2Lb8n2sloqVYnpEIvWz0tXBNRWXvNiFOCRhvE8CpB6NXzoJ96LRiXggFhI9dxKg&#10;5fgeVfz7UPW5JF0hwcoFZoaEQj0Uqq6qtkCyZJtOPpC0ClHZth0QhVqalKRdFdLUzV0H6LFlFY+W&#10;iAsOcPwqwnRyAQwDVg6y67gKKccwIVHHeH9Z0AaJQWzU4LZEL7m94r1ClH5EgLmlaVXXcJ9EdYs2&#10;sTG2fdeSKzitq1zMiknOVoukZuiWABElTuJMZgM+jx6Dhm9zaa0sSD4fxj2pajUGPNetsAeRgD/D&#10;SDHNl9AK58E8wCZ2vLmJrdnMnKQJNr0UfJqNZ0kys/8Srtk4Kqs8L1rhnWY9G39b/Qf+VXy1471d&#10;HkbH1mULgrP6WzoNzahKKNqPRwua310zkVtxBZBUt18cm4AAhc0bgYsp3SJX9bvEp2A81G/htkCh&#10;rKEivh1MJ4zRjagTdM4RThVZ6iC/ilMvhJfkIaVpmPqubyuUup5E8I7O7uGUwZvum3Eqgjko2DuF&#10;1FFjHPVPKv/u98+j2JP9orvEdrA1dUIz9QLfxCl2zdC3AtOyw2noWTjEs/S4SyR1KYkC4H5qlwhy&#10;CF2gHQmlR7nhsdhI1FQ9SKW6amIjsMSfSACJHiOKXZML93X76e+H2rDfLrZgcd+RiFFgQHgZg76D&#10;QUnZnwbagFaKDf7HmrDCQPVPLYBfCCs9YHqw0APSZrA0NnoDqWHSKwG27li1KsGyaq+WTkAqLCvJ&#10;snsvXp0WvHu04L0NLYwhr0ALtuecvL6CMQbGEBLJdRTxaJnzwQtp+t/kBdnxWqwcUeNr8ILcIUio&#10;7Rvzn9ODEPQG+vczBOxAToSD/0YMEYA+eJAicOANuyjf0ajRGzCtXweJ+xzSQe60lUB+f9r0qFv+&#10;N0LipQnjUFNNUtfy8Tgwfd8dm3g8t8xpkCbmJLE9z59Pk+n8ZOcxl4jhz7P5KA7gd6ABh9/Qmkd/&#10;P6Z9hlOQ75RAr8Bx+7OMV9oogdg44bvgTfguGHuK73aHP3qn5ATBQHfuycHPiyiiA7x90N372Dd9&#10;0N1T6G444NRnMO9S0km6g+Nvyd/DUb04Xz+8hvHhPxQu/gYAAP//AwBQSwMEFAAGAAgAAAAhAN8L&#10;r4LhAAAACwEAAA8AAABkcnMvZG93bnJldi54bWxMj8FKw0AQhu+C77CM4K3djaFRYzalFPVUBFuh&#10;9LZNpklodjZkt0n69k5PepthPv75/mw52VYM2PvGkYZorkAgFa5sqNLws/uYvYDwwVBpWkeo4Yoe&#10;lvn9XWbS0o30jcM2VIJDyKdGQx1Cl0rpixqt8XPXIfHt5HprAq99JcvejBxuW/mkVCKtaYg/1KbD&#10;dY3FeXuxGj5HM67i6H3YnE/r62G3+NpvItT68WFavYEIOIU/GG76rA45Ox3dhUovWg2zJEkY5WER&#10;xyBuhIoUtzlqeFXPIPNM/u+Q/wIAAP//AwBQSwECLQAUAAYACAAAACEAtoM4kv4AAADhAQAAEwAA&#10;AAAAAAAAAAAAAAAAAAAAW0NvbnRlbnRfVHlwZXNdLnhtbFBLAQItABQABgAIAAAAIQA4/SH/1gAA&#10;AJQBAAALAAAAAAAAAAAAAAAAAC8BAABfcmVscy8ucmVsc1BLAQItABQABgAIAAAAIQCbeH5ntgQA&#10;AJgYAAAOAAAAAAAAAAAAAAAAAC4CAABkcnMvZTJvRG9jLnhtbFBLAQItABQABgAIAAAAIQDfC6+C&#10;4QAAAAsBAAAPAAAAAAAAAAAAAAAAABAHAABkcnMvZG93bnJldi54bWxQSwUGAAAAAAQABADzAAAA&#10;HggAAAAA&#10;">
                <v:group id="Group 3" o:spid="_x0000_s1027" style="position:absolute;left:467;top:904;width:10774;height:1440" coordorigin="467,904" coordsize="10774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" o:spid="_x0000_s1028" style="position:absolute;visibility:visible;mso-wrap-style:square" from="467,1444" to="11192,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m078EAAADaAAAADwAAAGRycy9kb3ducmV2LnhtbESPQYvCMBSE74L/ITzBm6bKsmjXKKKs&#10;CCuKdff+aN621ealNLHWf28EweMwM98ws0VrStFQ7QrLCkbDCARxanXBmYLf0/dgAsJ5ZI2lZVJw&#10;JweLebczw1jbGx+pSXwmAoRdjApy76tYSpfmZNANbUUcvH9bG/RB1pnUNd4C3JRyHEWf0mDBYSHH&#10;ilY5pZfkagJlsz7Yv+1uNC119qOLy7jZnzdK9Xvt8guEp9a/w6/2Viv4gOeVcAP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abTvwQAAANoAAAAPAAAAAAAAAAAAAAAA&#10;AKECAABkcnMvZG93bnJldi54bWxQSwUGAAAAAAQABAD5AAAAjwMAAAAA&#10;" strokecolor="#c2c2ad" strokeweight="2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698;top:904;width:7571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fisMA&#10;AADaAAAADwAAAGRycy9kb3ducmV2LnhtbESPT2sCMRTE7wW/Q3iCt5q1oNStUUQQRAXrn0OPr5vX&#10;3dXkZbuJun57Iwgeh5n5DTOaNNaIC9W+dKyg101AEGdOl5wrOOzn758gfEDWaByTght5mIxbbyNM&#10;tbvyli67kIsIYZ+igiKEKpXSZwVZ9F1XEUfvz9UWQ5R1LnWN1wi3Rn4kyUBaLDkuFFjRrKDstDtb&#10;Bb/nzfYHl+VquJyZ7//e0WTryijVaTfTLxCBmvAKP9sLraAPjyvxBsjx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BfisMAAADaAAAADwAAAAAAAAAAAAAAAACYAgAAZHJzL2Rv&#10;d25yZXYueG1sUEsFBgAAAAAEAAQA9QAAAIgDAAAAAA==&#10;" filled="f" stroked="f" strokecolor="white">
                    <v:textbox inset="0,0,0,0">
                      <w:txbxContent>
                        <w:p w:rsidR="00431154" w:rsidRDefault="00431154" w:rsidP="00431154">
                          <w:pPr>
                            <w:pStyle w:val="Encabezado1"/>
                            <w:rPr>
                              <w:color w:val="808080"/>
                              <w:sz w:val="44"/>
                              <w:lang w:val="es-ES"/>
                            </w:rPr>
                          </w:pPr>
                          <w:r>
                            <w:rPr>
                              <w:color w:val="808080"/>
                              <w:sz w:val="44"/>
                              <w:lang w:val="es-ES"/>
                            </w:rPr>
                            <w:t>COLEGIOS DIOCESANOS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630;top:1624;width:8348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3/IMMA&#10;AADaAAAADwAAAGRycy9kb3ducmV2LnhtbESPQWvCQBSE74L/YXmF3nRTD6FGN0FFi6eCtj309sg+&#10;k2D2bdhdTfTXdwuCx2FmvmGWxWBacSXnG8sK3qYJCOLS6oYrBd9fu8k7CB+QNbaWScGNPBT5eLTE&#10;TNueD3Q9hkpECPsMFdQhdJmUvqzJoJ/ajjh6J+sMhihdJbXDPsJNK2dJkkqDDceFGjva1FSejxej&#10;YKXn6ya5yM/zj7z/rlu3/biXW6VeX4bVAkSgITzDj/ZeK0jh/0q8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3/IMMAAADaAAAADwAAAAAAAAAAAAAAAACYAgAAZHJzL2Rv&#10;d25yZXYueG1sUEsFBgAAAAAEAAQA9QAAAIgDAAAAAA==&#10;" filled="f" stroked="f">
                    <v:textbox inset="0,.72pt,0,0">
                      <w:txbxContent>
                        <w:p w:rsidR="00431154" w:rsidRDefault="00431154" w:rsidP="00431154">
                          <w:pPr>
                            <w:pStyle w:val="Ttulo9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 xml:space="preserve">Fundación San Vicente Mártir, C/ Dr. </w:t>
                          </w:r>
                          <w:proofErr w:type="spellStart"/>
                          <w:r>
                            <w:rPr>
                              <w:lang w:val="es-ES_tradnl"/>
                            </w:rPr>
                            <w:t>Beltran</w:t>
                          </w:r>
                          <w:proofErr w:type="spellEnd"/>
                          <w:r>
                            <w:rPr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s-ES_tradnl"/>
                            </w:rPr>
                            <w:t>Bigorra</w:t>
                          </w:r>
                          <w:proofErr w:type="spellEnd"/>
                          <w:r>
                            <w:rPr>
                              <w:lang w:val="es-ES_tradnl"/>
                            </w:rPr>
                            <w:t>, 15, Valencia 46003</w:t>
                          </w:r>
                        </w:p>
                        <w:p w:rsidR="00431154" w:rsidRDefault="00431154" w:rsidP="00431154">
                          <w:pPr>
                            <w:pStyle w:val="Ttulo9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e-mail   Tel: 963154370 Fax: 963154371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6381;top:1624;width:48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au8IA&#10;AADaAAAADwAAAGRycy9kb3ducmV2LnhtbESPT4vCMBTE7wt+h/AEb2uqB3etRlFR2ZOw/jl4ezTP&#10;tti8lCRq9dMbQfA4zMxvmPG0MZW4kvOlZQW9bgKCOLO65FzBfrf6/gXhA7LGyjIpuJOH6aT1NcZU&#10;2xv/03UbchEh7FNUUIRQp1L6rCCDvmtr4uidrDMYonS51A5vEW4q2U+SgTRYclwosKZFQdl5ezEK&#10;Zno4L5OL3JwP8nGcV265fmRLpTrtZjYCEagJn/C7/acV/MDrSrwBcv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Vq7wgAAANoAAAAPAAAAAAAAAAAAAAAAAJgCAABkcnMvZG93&#10;bnJldi54bWxQSwUGAAAAAAQABAD1AAAAhwMAAAAA&#10;" filled="f" stroked="f">
                    <v:textbox inset="0,.72pt,0,0">
                      <w:txbxContent>
                        <w:p w:rsidR="00431154" w:rsidRDefault="00431154" w:rsidP="0043115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i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i/>
                              <w:szCs w:val="22"/>
                            </w:rPr>
                            <w:t>FORMACIÓN INNOVA</w:t>
                          </w:r>
                        </w:p>
                        <w:p w:rsidR="00431154" w:rsidRPr="00C90556" w:rsidRDefault="00431154" w:rsidP="0043115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i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i/>
                              <w:szCs w:val="22"/>
                            </w:rPr>
                            <w:t>2015-2016</w:t>
                          </w:r>
                        </w:p>
                        <w:p w:rsidR="00431154" w:rsidRDefault="00431154" w:rsidP="00431154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431154" w:rsidRPr="00C90445" w:rsidRDefault="00431154" w:rsidP="00431154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Text Box 8" o:spid="_x0000_s1032" type="#_x0000_t202" style="position:absolute;left:8361;top:904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7OycEA&#10;AADaAAAADwAAAGRycy9kb3ducmV2LnhtbERPPW/CMBDdkfofrKvUjThlqCDFREkFVSekAh26nexr&#10;EiU+R7aBlF9fD5UYn973upzsIC7kQ+dYwXOWgyDWznTcKDgdd/MliBCRDQ6OScEvBSg3D7M1FsZd&#10;+ZMuh9iIFMKhQAVtjGMhZdAtWQyZG4kT9+O8xZigb6TxeE3hdpCLPH+RFjtODS2O9NaS7g9nq6Ay&#10;q7rLz3Lff8nbdz347ftNb5V6epyqVxCRpngX/7s/jIK0NV1JN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ezsnBAAAA2gAAAA8AAAAAAAAAAAAAAAAAmAIAAGRycy9kb3du&#10;cmV2LnhtbFBLBQYAAAAABAAEAPUAAACGAwAAAAA=&#10;" filled="f" stroked="f">
                  <v:textbox inset="0,.72pt,0,0">
                    <w:txbxContent>
                      <w:p w:rsidR="00431154" w:rsidRDefault="00431154" w:rsidP="00431154">
                        <w:pPr>
                          <w:jc w:val="center"/>
                          <w:rPr>
                            <w:b/>
                            <w:bCs/>
                            <w:color w:val="808080"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color w:val="808080"/>
                            <w:sz w:val="24"/>
                          </w:rPr>
                          <w:t>Circular nº028 (15-16)</w:t>
                        </w:r>
                      </w:p>
                      <w:p w:rsidR="00431154" w:rsidRPr="005E29EE" w:rsidRDefault="00431154" w:rsidP="0043115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17 de </w:t>
                        </w:r>
                        <w:r w:rsidR="004B188C">
                          <w:rPr>
                            <w:b/>
                            <w:bCs/>
                          </w:rPr>
                          <w:t>noviembre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bCs/>
                          </w:rPr>
                          <w:t xml:space="preserve"> de 2015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31154" w:rsidRPr="00C90445" w:rsidRDefault="00431154" w:rsidP="00431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154" w:rsidRPr="00C90445" w:rsidRDefault="00431154" w:rsidP="00431154">
      <w:pPr>
        <w:jc w:val="both"/>
        <w:rPr>
          <w:rFonts w:ascii="Times New Roman" w:hAnsi="Times New Roman" w:cs="Times New Roman"/>
          <w:sz w:val="24"/>
          <w:szCs w:val="24"/>
        </w:rPr>
      </w:pPr>
      <w:r w:rsidRPr="00C9044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page">
              <wp:posOffset>396240</wp:posOffset>
            </wp:positionH>
            <wp:positionV relativeFrom="page">
              <wp:posOffset>1476375</wp:posOffset>
            </wp:positionV>
            <wp:extent cx="1042670" cy="1042670"/>
            <wp:effectExtent l="0" t="0" r="5080" b="5080"/>
            <wp:wrapSquare wrapText="bothSides"/>
            <wp:docPr id="1" name="Imagen 1" descr="ColegiosDioces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egiosDiocesan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154" w:rsidRPr="00C90445" w:rsidRDefault="00431154" w:rsidP="00431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154" w:rsidRDefault="00431154" w:rsidP="00431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154" w:rsidRDefault="00431154" w:rsidP="00431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154" w:rsidRPr="00896DB6" w:rsidRDefault="00431154" w:rsidP="00431154">
      <w:pPr>
        <w:jc w:val="both"/>
        <w:rPr>
          <w:rFonts w:ascii="Calibri" w:hAnsi="Calibri" w:cs="Times New Roman"/>
          <w:sz w:val="24"/>
          <w:szCs w:val="24"/>
        </w:rPr>
      </w:pPr>
    </w:p>
    <w:p w:rsidR="00431154" w:rsidRDefault="00431154" w:rsidP="00431154">
      <w:pPr>
        <w:jc w:val="both"/>
        <w:rPr>
          <w:rFonts w:ascii="Calibri" w:hAnsi="Calibri" w:cs="Calibri"/>
          <w:sz w:val="24"/>
          <w:szCs w:val="24"/>
        </w:rPr>
      </w:pPr>
    </w:p>
    <w:p w:rsidR="00431154" w:rsidRPr="00AF780C" w:rsidRDefault="00431154" w:rsidP="00E63C8D">
      <w:pPr>
        <w:jc w:val="both"/>
        <w:rPr>
          <w:rFonts w:ascii="Calibri" w:hAnsi="Calibri" w:cs="Calibri"/>
          <w:sz w:val="24"/>
          <w:szCs w:val="24"/>
        </w:rPr>
      </w:pPr>
      <w:r w:rsidRPr="00AF780C">
        <w:rPr>
          <w:rFonts w:ascii="Calibri" w:hAnsi="Calibri" w:cs="Calibri"/>
          <w:sz w:val="24"/>
          <w:szCs w:val="24"/>
        </w:rPr>
        <w:t>Estimados amigos,</w:t>
      </w:r>
    </w:p>
    <w:p w:rsidR="00431154" w:rsidRPr="00AF780C" w:rsidRDefault="00431154" w:rsidP="00E63C8D">
      <w:pPr>
        <w:pStyle w:val="Encabezado"/>
        <w:jc w:val="both"/>
        <w:rPr>
          <w:rFonts w:ascii="Calibri" w:hAnsi="Calibri" w:cs="Calibri"/>
          <w:sz w:val="24"/>
          <w:szCs w:val="24"/>
        </w:rPr>
      </w:pPr>
    </w:p>
    <w:p w:rsidR="00792F0B" w:rsidRDefault="00B31DFB" w:rsidP="00E63C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Por la presente convocamos a los </w:t>
      </w:r>
      <w:r w:rsidRPr="00E63C8D">
        <w:rPr>
          <w:rFonts w:ascii="Calibri" w:hAnsi="Calibri" w:cs="Calibri"/>
          <w:b/>
          <w:sz w:val="24"/>
          <w:szCs w:val="24"/>
        </w:rPr>
        <w:t>INNOVA</w:t>
      </w:r>
      <w:r>
        <w:rPr>
          <w:rFonts w:ascii="Calibri" w:hAnsi="Calibri" w:cs="Calibri"/>
          <w:sz w:val="24"/>
          <w:szCs w:val="24"/>
        </w:rPr>
        <w:t xml:space="preserve"> de los colegios a las sesiones de </w:t>
      </w:r>
      <w:r w:rsidRPr="00E63C8D">
        <w:rPr>
          <w:rFonts w:ascii="Calibri" w:hAnsi="Calibri" w:cs="Calibri"/>
          <w:b/>
          <w:sz w:val="24"/>
          <w:szCs w:val="24"/>
        </w:rPr>
        <w:t>formación</w:t>
      </w:r>
      <w:r>
        <w:rPr>
          <w:rFonts w:ascii="Calibri" w:hAnsi="Calibri" w:cs="Calibri"/>
          <w:sz w:val="24"/>
          <w:szCs w:val="24"/>
        </w:rPr>
        <w:t xml:space="preserve"> del presente curso sobre </w:t>
      </w:r>
      <w:r w:rsidRPr="00E63C8D">
        <w:rPr>
          <w:rFonts w:ascii="Calibri" w:hAnsi="Calibri" w:cs="Calibri"/>
          <w:b/>
          <w:sz w:val="24"/>
          <w:szCs w:val="24"/>
        </w:rPr>
        <w:t>Coaching pedagógico</w:t>
      </w:r>
      <w:r>
        <w:rPr>
          <w:rFonts w:ascii="Calibri" w:hAnsi="Calibri" w:cs="Calibri"/>
          <w:sz w:val="24"/>
          <w:szCs w:val="24"/>
        </w:rPr>
        <w:t>.</w:t>
      </w:r>
    </w:p>
    <w:p w:rsidR="00B31DFB" w:rsidRDefault="00B31DFB" w:rsidP="00E63C8D">
      <w:pPr>
        <w:jc w:val="both"/>
        <w:rPr>
          <w:rFonts w:ascii="Calibri" w:hAnsi="Calibri" w:cs="Calibri"/>
          <w:sz w:val="24"/>
          <w:szCs w:val="24"/>
        </w:rPr>
      </w:pPr>
    </w:p>
    <w:p w:rsidR="00B31DFB" w:rsidRPr="00E63C8D" w:rsidRDefault="00B31DFB" w:rsidP="00E63C8D">
      <w:pPr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Como sabéis</w:t>
      </w:r>
      <w:r w:rsidR="008D3D5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E63C8D">
        <w:rPr>
          <w:rFonts w:ascii="Calibri" w:hAnsi="Calibri" w:cs="Calibri"/>
          <w:sz w:val="24"/>
          <w:szCs w:val="24"/>
          <w:u w:val="single"/>
        </w:rPr>
        <w:t>en este momento</w:t>
      </w:r>
      <w:r>
        <w:rPr>
          <w:rFonts w:ascii="Calibri" w:hAnsi="Calibri" w:cs="Calibri"/>
          <w:sz w:val="24"/>
          <w:szCs w:val="24"/>
        </w:rPr>
        <w:t xml:space="preserve"> nos encontramos en la fase 1 del proyecto, es decir, </w:t>
      </w:r>
      <w:r w:rsidRPr="00E63C8D">
        <w:rPr>
          <w:rFonts w:ascii="Calibri" w:hAnsi="Calibri" w:cs="Calibri"/>
          <w:sz w:val="24"/>
          <w:szCs w:val="24"/>
          <w:u w:val="single"/>
        </w:rPr>
        <w:t>se están llevando a cabo las primeras observaciones entre INNOVAS.</w:t>
      </w:r>
    </w:p>
    <w:p w:rsidR="008D3D56" w:rsidRDefault="008D3D56" w:rsidP="00E63C8D">
      <w:pPr>
        <w:jc w:val="both"/>
        <w:rPr>
          <w:rFonts w:ascii="Calibri" w:hAnsi="Calibri" w:cs="Calibri"/>
          <w:sz w:val="24"/>
          <w:szCs w:val="24"/>
        </w:rPr>
      </w:pPr>
    </w:p>
    <w:p w:rsidR="00B31DFB" w:rsidRPr="00E63C8D" w:rsidRDefault="00B31DFB" w:rsidP="00E63C8D">
      <w:pPr>
        <w:jc w:val="both"/>
        <w:rPr>
          <w:rFonts w:ascii="Calibri" w:hAnsi="Calibri" w:cs="Calibri"/>
          <w:i/>
          <w:sz w:val="24"/>
          <w:szCs w:val="24"/>
        </w:rPr>
      </w:pPr>
      <w:r w:rsidRPr="00E63C8D">
        <w:rPr>
          <w:rFonts w:ascii="Calibri" w:hAnsi="Calibri" w:cs="Calibri"/>
          <w:i/>
          <w:sz w:val="24"/>
          <w:szCs w:val="24"/>
        </w:rPr>
        <w:t>Sobre esto os recordamos que los colegios donde haya dos INNOVAS (A y B) acudirán juntos el mismo día a realizar la observación y podrán entrar a observar a los dos innovas (C y D) del colegio que los recibe</w:t>
      </w:r>
      <w:r w:rsidR="00645CB9" w:rsidRPr="00E63C8D">
        <w:rPr>
          <w:rFonts w:ascii="Calibri" w:hAnsi="Calibri" w:cs="Calibri"/>
          <w:i/>
          <w:sz w:val="24"/>
          <w:szCs w:val="24"/>
        </w:rPr>
        <w:t>:</w:t>
      </w:r>
      <w:r w:rsidRPr="00E63C8D">
        <w:rPr>
          <w:rFonts w:ascii="Calibri" w:hAnsi="Calibri" w:cs="Calibri"/>
          <w:i/>
          <w:sz w:val="24"/>
          <w:szCs w:val="24"/>
        </w:rPr>
        <w:t xml:space="preserve"> A observa a C y B observa a D, después A observa a D y B observa a C.</w:t>
      </w:r>
    </w:p>
    <w:p w:rsidR="00B31DFB" w:rsidRPr="00E63C8D" w:rsidRDefault="00B31DFB" w:rsidP="00E63C8D">
      <w:pPr>
        <w:jc w:val="both"/>
        <w:rPr>
          <w:rFonts w:ascii="Calibri" w:hAnsi="Calibri" w:cs="Calibri"/>
          <w:i/>
          <w:sz w:val="24"/>
          <w:szCs w:val="24"/>
        </w:rPr>
      </w:pPr>
      <w:r w:rsidRPr="00E63C8D">
        <w:rPr>
          <w:rFonts w:ascii="Calibri" w:hAnsi="Calibri" w:cs="Calibri"/>
          <w:i/>
          <w:sz w:val="24"/>
          <w:szCs w:val="24"/>
        </w:rPr>
        <w:t>Después ambos, juntos</w:t>
      </w:r>
      <w:r w:rsidR="00645CB9" w:rsidRPr="00E63C8D">
        <w:rPr>
          <w:rFonts w:ascii="Calibri" w:hAnsi="Calibri" w:cs="Calibri"/>
          <w:i/>
          <w:sz w:val="24"/>
          <w:szCs w:val="24"/>
        </w:rPr>
        <w:t>,</w:t>
      </w:r>
      <w:r w:rsidRPr="00E63C8D">
        <w:rPr>
          <w:rFonts w:ascii="Calibri" w:hAnsi="Calibri" w:cs="Calibri"/>
          <w:i/>
          <w:sz w:val="24"/>
          <w:szCs w:val="24"/>
        </w:rPr>
        <w:t xml:space="preserve"> podrán tener el momento de buenas prácticas con el claustro al que visitan.</w:t>
      </w:r>
    </w:p>
    <w:p w:rsidR="00F8266B" w:rsidRDefault="00B31DFB" w:rsidP="00E63C8D">
      <w:pPr>
        <w:jc w:val="both"/>
        <w:rPr>
          <w:rFonts w:ascii="Calibri" w:hAnsi="Calibri" w:cs="Calibri"/>
          <w:i/>
          <w:sz w:val="24"/>
          <w:szCs w:val="24"/>
        </w:rPr>
      </w:pPr>
      <w:r w:rsidRPr="00E63C8D">
        <w:rPr>
          <w:rFonts w:ascii="Calibri" w:hAnsi="Calibri" w:cs="Calibri"/>
          <w:i/>
          <w:sz w:val="24"/>
          <w:szCs w:val="24"/>
        </w:rPr>
        <w:t xml:space="preserve">Para los </w:t>
      </w:r>
      <w:r w:rsidR="0031553C" w:rsidRPr="00E63C8D">
        <w:rPr>
          <w:rFonts w:ascii="Calibri" w:hAnsi="Calibri" w:cs="Calibri"/>
          <w:i/>
          <w:sz w:val="24"/>
          <w:szCs w:val="24"/>
        </w:rPr>
        <w:t xml:space="preserve">equipos </w:t>
      </w:r>
      <w:r w:rsidR="00E63C8D">
        <w:rPr>
          <w:rFonts w:ascii="Calibri" w:hAnsi="Calibri" w:cs="Calibri"/>
          <w:i/>
          <w:sz w:val="24"/>
          <w:szCs w:val="24"/>
        </w:rPr>
        <w:t>(</w:t>
      </w:r>
      <w:r w:rsidR="0031553C" w:rsidRPr="00E63C8D">
        <w:rPr>
          <w:rFonts w:ascii="Calibri" w:hAnsi="Calibri" w:cs="Calibri"/>
          <w:i/>
          <w:sz w:val="24"/>
          <w:szCs w:val="24"/>
        </w:rPr>
        <w:t xml:space="preserve">sean de colegios con un INNOVA o de colegios con dos INNOVAS) </w:t>
      </w:r>
      <w:r w:rsidRPr="00E63C8D">
        <w:rPr>
          <w:rFonts w:ascii="Calibri" w:hAnsi="Calibri" w:cs="Calibri"/>
          <w:i/>
          <w:sz w:val="24"/>
          <w:szCs w:val="24"/>
        </w:rPr>
        <w:t xml:space="preserve">os recordamos que se procede del siguiente modo: </w:t>
      </w:r>
      <w:r w:rsidR="0031553C" w:rsidRPr="00E63C8D">
        <w:rPr>
          <w:rFonts w:ascii="Calibri" w:hAnsi="Calibri" w:cs="Calibri"/>
          <w:i/>
          <w:sz w:val="24"/>
          <w:szCs w:val="24"/>
        </w:rPr>
        <w:t xml:space="preserve">colegio </w:t>
      </w:r>
      <w:r w:rsidRPr="00E63C8D">
        <w:rPr>
          <w:rFonts w:ascii="Calibri" w:hAnsi="Calibri" w:cs="Calibri"/>
          <w:i/>
          <w:sz w:val="24"/>
          <w:szCs w:val="24"/>
        </w:rPr>
        <w:t xml:space="preserve">1 observa un día a </w:t>
      </w:r>
      <w:r w:rsidR="0031553C" w:rsidRPr="00E63C8D">
        <w:rPr>
          <w:rFonts w:ascii="Calibri" w:hAnsi="Calibri" w:cs="Calibri"/>
          <w:i/>
          <w:sz w:val="24"/>
          <w:szCs w:val="24"/>
        </w:rPr>
        <w:t xml:space="preserve"> colegio </w:t>
      </w:r>
      <w:r w:rsidRPr="00E63C8D">
        <w:rPr>
          <w:rFonts w:ascii="Calibri" w:hAnsi="Calibri" w:cs="Calibri"/>
          <w:i/>
          <w:sz w:val="24"/>
          <w:szCs w:val="24"/>
        </w:rPr>
        <w:t xml:space="preserve">2 y otro día a </w:t>
      </w:r>
      <w:r w:rsidR="0031553C" w:rsidRPr="00E63C8D">
        <w:rPr>
          <w:rFonts w:ascii="Calibri" w:hAnsi="Calibri" w:cs="Calibri"/>
          <w:i/>
          <w:sz w:val="24"/>
          <w:szCs w:val="24"/>
        </w:rPr>
        <w:t xml:space="preserve"> colegio </w:t>
      </w:r>
      <w:r w:rsidRPr="00E63C8D">
        <w:rPr>
          <w:rFonts w:ascii="Calibri" w:hAnsi="Calibri" w:cs="Calibri"/>
          <w:i/>
          <w:sz w:val="24"/>
          <w:szCs w:val="24"/>
        </w:rPr>
        <w:t>3, 2 observa un día a 1 y otro día a 3 y 3 observa un día a 1 y otro d</w:t>
      </w:r>
      <w:r w:rsidR="00645CB9" w:rsidRPr="00E63C8D">
        <w:rPr>
          <w:rFonts w:ascii="Calibri" w:hAnsi="Calibri" w:cs="Calibri"/>
          <w:i/>
          <w:sz w:val="24"/>
          <w:szCs w:val="24"/>
        </w:rPr>
        <w:t>ía a 2</w:t>
      </w:r>
      <w:r w:rsidRPr="00E63C8D">
        <w:rPr>
          <w:rFonts w:ascii="Calibri" w:hAnsi="Calibri" w:cs="Calibri"/>
          <w:i/>
          <w:sz w:val="24"/>
          <w:szCs w:val="24"/>
        </w:rPr>
        <w:t xml:space="preserve">, pero no van juntos. </w:t>
      </w:r>
    </w:p>
    <w:p w:rsidR="00E63C8D" w:rsidRPr="00E63C8D" w:rsidRDefault="00E63C8D" w:rsidP="00E63C8D">
      <w:pPr>
        <w:jc w:val="both"/>
        <w:rPr>
          <w:rFonts w:ascii="Calibri" w:hAnsi="Calibri" w:cs="Calibri"/>
          <w:i/>
          <w:sz w:val="24"/>
          <w:szCs w:val="24"/>
        </w:rPr>
      </w:pPr>
    </w:p>
    <w:p w:rsidR="00F8266B" w:rsidRDefault="00F8266B" w:rsidP="00E63C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Una vez terminada la </w:t>
      </w:r>
      <w:r w:rsidRPr="00E63C8D">
        <w:rPr>
          <w:rFonts w:ascii="Calibri" w:hAnsi="Calibri" w:cs="Calibri"/>
          <w:sz w:val="24"/>
          <w:szCs w:val="24"/>
          <w:u w:val="single"/>
        </w:rPr>
        <w:t>primera fase</w:t>
      </w:r>
      <w:r>
        <w:rPr>
          <w:rFonts w:ascii="Calibri" w:hAnsi="Calibri" w:cs="Calibri"/>
          <w:sz w:val="24"/>
          <w:szCs w:val="24"/>
        </w:rPr>
        <w:t xml:space="preserve"> cuyo plazo de realización </w:t>
      </w:r>
      <w:r w:rsidR="008D3D56" w:rsidRPr="00E63C8D">
        <w:rPr>
          <w:rFonts w:ascii="Calibri" w:hAnsi="Calibri" w:cs="Calibri"/>
          <w:sz w:val="24"/>
          <w:szCs w:val="24"/>
          <w:u w:val="single"/>
        </w:rPr>
        <w:t>finaliza el 16 de diciembre</w:t>
      </w:r>
      <w:r w:rsidR="008D3D56">
        <w:rPr>
          <w:rFonts w:ascii="Calibri" w:hAnsi="Calibri" w:cs="Calibri"/>
          <w:sz w:val="24"/>
          <w:szCs w:val="24"/>
        </w:rPr>
        <w:t xml:space="preserve">, tendremos la </w:t>
      </w:r>
      <w:r w:rsidR="008D3D56" w:rsidRPr="00E63C8D">
        <w:rPr>
          <w:rFonts w:ascii="Calibri" w:hAnsi="Calibri" w:cs="Calibri"/>
          <w:b/>
          <w:sz w:val="24"/>
          <w:szCs w:val="24"/>
        </w:rPr>
        <w:t>primera sesión de trabajo en la Fundación</w:t>
      </w:r>
      <w:r w:rsidR="008D3D56">
        <w:rPr>
          <w:rFonts w:ascii="Calibri" w:hAnsi="Calibri" w:cs="Calibri"/>
          <w:sz w:val="24"/>
          <w:szCs w:val="24"/>
        </w:rPr>
        <w:t xml:space="preserve">, será el </w:t>
      </w:r>
      <w:r w:rsidR="008D3D56" w:rsidRPr="00E63C8D">
        <w:rPr>
          <w:rFonts w:ascii="Calibri" w:hAnsi="Calibri" w:cs="Calibri"/>
          <w:b/>
          <w:sz w:val="24"/>
          <w:szCs w:val="24"/>
        </w:rPr>
        <w:t>jueves 17 de diciembre a las 09:30</w:t>
      </w:r>
      <w:r w:rsidR="00E63C8D">
        <w:rPr>
          <w:rFonts w:ascii="Calibri" w:hAnsi="Calibri" w:cs="Calibri"/>
          <w:b/>
          <w:sz w:val="24"/>
          <w:szCs w:val="24"/>
        </w:rPr>
        <w:t>h</w:t>
      </w:r>
      <w:r w:rsidR="008D3D56">
        <w:rPr>
          <w:rFonts w:ascii="Calibri" w:hAnsi="Calibri" w:cs="Calibri"/>
          <w:sz w:val="24"/>
          <w:szCs w:val="24"/>
        </w:rPr>
        <w:t xml:space="preserve"> con previsión de que finalice en torno a las 13:30 h.</w:t>
      </w:r>
    </w:p>
    <w:p w:rsidR="008D3D56" w:rsidRDefault="008D3D56" w:rsidP="00E63C8D">
      <w:pPr>
        <w:jc w:val="both"/>
        <w:rPr>
          <w:rFonts w:ascii="Calibri" w:hAnsi="Calibri" w:cs="Calibri"/>
          <w:sz w:val="24"/>
          <w:szCs w:val="24"/>
        </w:rPr>
      </w:pPr>
    </w:p>
    <w:p w:rsidR="008D3D56" w:rsidRDefault="008D3D56" w:rsidP="00E63C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El objetivo de esta sesión es compartir la experiencia de la primera observación: </w:t>
      </w:r>
      <w:r w:rsidR="00E63C8D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</w:rPr>
        <w:t>ser observado y ser observador</w:t>
      </w:r>
      <w:r w:rsidR="00E63C8D"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>.</w:t>
      </w:r>
    </w:p>
    <w:p w:rsidR="008D3D56" w:rsidRDefault="008D3D56" w:rsidP="00E63C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Posteriormente, el </w:t>
      </w:r>
      <w:r w:rsidR="00B53602">
        <w:rPr>
          <w:rFonts w:ascii="Calibri" w:hAnsi="Calibri" w:cs="Calibri"/>
          <w:b/>
          <w:sz w:val="24"/>
          <w:szCs w:val="24"/>
        </w:rPr>
        <w:t>21</w:t>
      </w:r>
      <w:r w:rsidRPr="00E63C8D">
        <w:rPr>
          <w:rFonts w:ascii="Calibri" w:hAnsi="Calibri" w:cs="Calibri"/>
          <w:b/>
          <w:sz w:val="24"/>
          <w:szCs w:val="24"/>
        </w:rPr>
        <w:t xml:space="preserve"> de enero de 2016</w:t>
      </w:r>
      <w:r w:rsidR="00E63C8D">
        <w:rPr>
          <w:rFonts w:ascii="Calibri" w:hAnsi="Calibri" w:cs="Calibri"/>
          <w:b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tendremos la </w:t>
      </w:r>
      <w:r w:rsidRPr="00E63C8D">
        <w:rPr>
          <w:rFonts w:ascii="Calibri" w:hAnsi="Calibri" w:cs="Calibri"/>
          <w:b/>
          <w:sz w:val="24"/>
          <w:szCs w:val="24"/>
        </w:rPr>
        <w:t>sesión formativa</w:t>
      </w:r>
      <w:r>
        <w:rPr>
          <w:rFonts w:ascii="Calibri" w:hAnsi="Calibri" w:cs="Calibri"/>
          <w:sz w:val="24"/>
          <w:szCs w:val="24"/>
        </w:rPr>
        <w:t xml:space="preserve"> sobre Coaching Pedagógico que </w:t>
      </w:r>
      <w:r w:rsidRPr="00E63C8D">
        <w:rPr>
          <w:rFonts w:ascii="Calibri" w:hAnsi="Calibri" w:cs="Calibri"/>
          <w:b/>
          <w:sz w:val="24"/>
          <w:szCs w:val="24"/>
        </w:rPr>
        <w:t>comenzar</w:t>
      </w:r>
      <w:r w:rsidR="0031553C" w:rsidRPr="00E63C8D">
        <w:rPr>
          <w:rFonts w:ascii="Calibri" w:hAnsi="Calibri" w:cs="Calibri"/>
          <w:b/>
          <w:sz w:val="24"/>
          <w:szCs w:val="24"/>
        </w:rPr>
        <w:t xml:space="preserve">á </w:t>
      </w:r>
      <w:r w:rsidRPr="00E63C8D">
        <w:rPr>
          <w:rFonts w:ascii="Calibri" w:hAnsi="Calibri" w:cs="Calibri"/>
          <w:b/>
          <w:sz w:val="24"/>
          <w:szCs w:val="24"/>
        </w:rPr>
        <w:t>a</w:t>
      </w:r>
      <w:r w:rsidR="0031553C" w:rsidRPr="00E63C8D">
        <w:rPr>
          <w:rFonts w:ascii="Calibri" w:hAnsi="Calibri" w:cs="Calibri"/>
          <w:b/>
          <w:sz w:val="24"/>
          <w:szCs w:val="24"/>
        </w:rPr>
        <w:t xml:space="preserve"> </w:t>
      </w:r>
      <w:r w:rsidRPr="00E63C8D">
        <w:rPr>
          <w:rFonts w:ascii="Calibri" w:hAnsi="Calibri" w:cs="Calibri"/>
          <w:b/>
          <w:sz w:val="24"/>
          <w:szCs w:val="24"/>
        </w:rPr>
        <w:t>las 09:30</w:t>
      </w:r>
      <w:r w:rsidR="00E63C8D">
        <w:rPr>
          <w:rFonts w:ascii="Calibri" w:hAnsi="Calibri" w:cs="Calibri"/>
          <w:b/>
          <w:sz w:val="24"/>
          <w:szCs w:val="24"/>
        </w:rPr>
        <w:t>h</w:t>
      </w:r>
      <w:r w:rsidRPr="00E63C8D">
        <w:rPr>
          <w:rFonts w:ascii="Calibri" w:hAnsi="Calibri" w:cs="Calibri"/>
          <w:b/>
          <w:sz w:val="24"/>
          <w:szCs w:val="24"/>
        </w:rPr>
        <w:t xml:space="preserve"> y finalizar</w:t>
      </w:r>
      <w:r w:rsidR="00E63C8D">
        <w:rPr>
          <w:rFonts w:ascii="Calibri" w:hAnsi="Calibri" w:cs="Calibri"/>
          <w:b/>
          <w:sz w:val="24"/>
          <w:szCs w:val="24"/>
        </w:rPr>
        <w:t>á aproximadamente a las 17:30</w:t>
      </w:r>
      <w:r w:rsidR="00E63C8D" w:rsidRPr="00E63C8D">
        <w:rPr>
          <w:rFonts w:ascii="Calibri" w:hAnsi="Calibri" w:cs="Calibri"/>
          <w:b/>
          <w:sz w:val="24"/>
          <w:szCs w:val="24"/>
        </w:rPr>
        <w:t>h</w:t>
      </w:r>
      <w:r w:rsidR="00E63C8D">
        <w:rPr>
          <w:rFonts w:ascii="Calibri" w:hAnsi="Calibri" w:cs="Calibri"/>
          <w:sz w:val="24"/>
          <w:szCs w:val="24"/>
        </w:rPr>
        <w:t xml:space="preserve"> en la Fundación.</w:t>
      </w:r>
    </w:p>
    <w:p w:rsidR="008D3D56" w:rsidRDefault="008D3D56" w:rsidP="00E63C8D">
      <w:pPr>
        <w:jc w:val="both"/>
        <w:rPr>
          <w:rFonts w:ascii="Calibri" w:hAnsi="Calibri" w:cs="Calibri"/>
          <w:sz w:val="24"/>
          <w:szCs w:val="24"/>
        </w:rPr>
      </w:pPr>
    </w:p>
    <w:p w:rsidR="008D3D56" w:rsidRDefault="008D3D56" w:rsidP="00E63C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Después de esta sesión dará comienzo la </w:t>
      </w:r>
      <w:r w:rsidRPr="00E63C8D">
        <w:rPr>
          <w:rFonts w:ascii="Calibri" w:hAnsi="Calibri" w:cs="Calibri"/>
          <w:sz w:val="24"/>
          <w:szCs w:val="24"/>
          <w:u w:val="single"/>
        </w:rPr>
        <w:t>fase 2 del proyecto</w:t>
      </w:r>
      <w:r>
        <w:rPr>
          <w:rFonts w:ascii="Calibri" w:hAnsi="Calibri" w:cs="Calibri"/>
          <w:sz w:val="24"/>
          <w:szCs w:val="24"/>
        </w:rPr>
        <w:t xml:space="preserve">, la segunda tanda de observaciones entre los tríos establecidos, que </w:t>
      </w:r>
      <w:r w:rsidR="001B5CDE">
        <w:rPr>
          <w:rFonts w:ascii="Calibri" w:hAnsi="Calibri" w:cs="Calibri"/>
          <w:sz w:val="24"/>
          <w:szCs w:val="24"/>
          <w:u w:val="single"/>
        </w:rPr>
        <w:t>podrán realizarse hasta el 20</w:t>
      </w:r>
      <w:r w:rsidRPr="00E63C8D">
        <w:rPr>
          <w:rFonts w:ascii="Calibri" w:hAnsi="Calibri" w:cs="Calibri"/>
          <w:sz w:val="24"/>
          <w:szCs w:val="24"/>
          <w:u w:val="single"/>
        </w:rPr>
        <w:t xml:space="preserve"> de mayo</w:t>
      </w:r>
      <w:r>
        <w:rPr>
          <w:rFonts w:ascii="Calibri" w:hAnsi="Calibri" w:cs="Calibri"/>
          <w:sz w:val="24"/>
          <w:szCs w:val="24"/>
        </w:rPr>
        <w:t xml:space="preserve"> de 2016. </w:t>
      </w:r>
      <w:r w:rsidR="00E63C8D">
        <w:rPr>
          <w:rFonts w:ascii="Calibri" w:hAnsi="Calibri" w:cs="Calibri"/>
          <w:sz w:val="24"/>
          <w:szCs w:val="24"/>
        </w:rPr>
        <w:t>Luego</w:t>
      </w:r>
      <w:r>
        <w:rPr>
          <w:rFonts w:ascii="Calibri" w:hAnsi="Calibri" w:cs="Calibri"/>
          <w:sz w:val="24"/>
          <w:szCs w:val="24"/>
        </w:rPr>
        <w:t xml:space="preserve"> </w:t>
      </w:r>
      <w:r w:rsidR="0031553C">
        <w:rPr>
          <w:rFonts w:ascii="Calibri" w:hAnsi="Calibri" w:cs="Calibri"/>
          <w:sz w:val="24"/>
          <w:szCs w:val="24"/>
        </w:rPr>
        <w:t>convocaremos</w:t>
      </w:r>
      <w:r>
        <w:rPr>
          <w:rFonts w:ascii="Calibri" w:hAnsi="Calibri" w:cs="Calibri"/>
          <w:sz w:val="24"/>
          <w:szCs w:val="24"/>
        </w:rPr>
        <w:t xml:space="preserve"> a los INNOVA a la habitual Jornada de Buenas Prácticas de final de curso.</w:t>
      </w:r>
    </w:p>
    <w:p w:rsidR="008D3D56" w:rsidRDefault="008D3D56" w:rsidP="00E63C8D">
      <w:pPr>
        <w:jc w:val="both"/>
        <w:rPr>
          <w:rFonts w:ascii="Calibri" w:hAnsi="Calibri" w:cs="Calibri"/>
          <w:sz w:val="24"/>
          <w:szCs w:val="24"/>
        </w:rPr>
      </w:pPr>
    </w:p>
    <w:p w:rsidR="008D3D56" w:rsidRDefault="008D3D56" w:rsidP="00E63C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Para una adecuada organización os pedimos que </w:t>
      </w:r>
      <w:r w:rsidRPr="00E63C8D">
        <w:rPr>
          <w:rFonts w:ascii="Calibri" w:hAnsi="Calibri" w:cs="Calibri"/>
          <w:sz w:val="24"/>
          <w:szCs w:val="24"/>
          <w:highlight w:val="yellow"/>
        </w:rPr>
        <w:t>inscribáis a los INNOVAS</w:t>
      </w:r>
      <w:r>
        <w:rPr>
          <w:rFonts w:ascii="Calibri" w:hAnsi="Calibri" w:cs="Calibri"/>
          <w:sz w:val="24"/>
          <w:szCs w:val="24"/>
        </w:rPr>
        <w:t xml:space="preserve"> del centro a las jornadas del 17/12 y del 25/01 </w:t>
      </w:r>
      <w:r w:rsidRPr="00E63C8D">
        <w:rPr>
          <w:rFonts w:ascii="Calibri" w:hAnsi="Calibri" w:cs="Calibri"/>
          <w:sz w:val="24"/>
          <w:szCs w:val="24"/>
          <w:shd w:val="clear" w:color="auto" w:fill="FFFF00"/>
        </w:rPr>
        <w:t xml:space="preserve">hasta el </w:t>
      </w:r>
      <w:r w:rsidR="0031553C" w:rsidRPr="00E63C8D">
        <w:rPr>
          <w:rFonts w:ascii="Calibri" w:hAnsi="Calibri" w:cs="Calibri"/>
          <w:sz w:val="24"/>
          <w:szCs w:val="24"/>
          <w:shd w:val="clear" w:color="auto" w:fill="FFFF00"/>
        </w:rPr>
        <w:t>11 de diciembre</w:t>
      </w:r>
      <w:r w:rsidR="0031553C">
        <w:rPr>
          <w:rFonts w:ascii="Calibri" w:hAnsi="Calibri" w:cs="Calibri"/>
          <w:sz w:val="24"/>
          <w:szCs w:val="24"/>
        </w:rPr>
        <w:t>.</w:t>
      </w:r>
    </w:p>
    <w:p w:rsidR="0031553C" w:rsidRDefault="0031553C" w:rsidP="00E63C8D">
      <w:pPr>
        <w:jc w:val="both"/>
        <w:rPr>
          <w:rFonts w:ascii="Calibri" w:hAnsi="Calibri" w:cs="Calibri"/>
          <w:sz w:val="24"/>
          <w:szCs w:val="24"/>
        </w:rPr>
      </w:pPr>
    </w:p>
    <w:p w:rsidR="00567E06" w:rsidRDefault="00A56C56" w:rsidP="00E63C8D">
      <w:pPr>
        <w:jc w:val="both"/>
        <w:rPr>
          <w:rFonts w:ascii="Calibri" w:hAnsi="Calibri" w:cs="Calibri"/>
          <w:sz w:val="24"/>
          <w:szCs w:val="24"/>
        </w:rPr>
      </w:pPr>
      <w:hyperlink r:id="rId9" w:history="1">
        <w:r w:rsidR="00567E06" w:rsidRPr="003A2A86">
          <w:rPr>
            <w:rStyle w:val="Hipervnculo"/>
            <w:rFonts w:ascii="Calibri" w:hAnsi="Calibri" w:cs="Calibri"/>
            <w:sz w:val="24"/>
            <w:szCs w:val="24"/>
          </w:rPr>
          <w:t>https://docs.google.com/forms/d/1VjriOwF7D_eT_kt-2WyXQ-WIIzgF2NrbJaJpRoAu-F8/viewform?usp=send_form</w:t>
        </w:r>
      </w:hyperlink>
    </w:p>
    <w:p w:rsidR="00567E06" w:rsidRDefault="00567E06" w:rsidP="00E63C8D">
      <w:pPr>
        <w:jc w:val="both"/>
        <w:rPr>
          <w:rFonts w:ascii="Calibri" w:hAnsi="Calibri" w:cs="Calibri"/>
          <w:sz w:val="24"/>
          <w:szCs w:val="24"/>
        </w:rPr>
      </w:pPr>
    </w:p>
    <w:p w:rsidR="00B31DFB" w:rsidRDefault="0031553C" w:rsidP="00E63C8D">
      <w:pPr>
        <w:jc w:val="both"/>
      </w:pPr>
      <w:r>
        <w:rPr>
          <w:rFonts w:ascii="Calibri" w:hAnsi="Calibri" w:cs="Calibri"/>
          <w:sz w:val="24"/>
          <w:szCs w:val="24"/>
        </w:rPr>
        <w:t>Un saludo.</w:t>
      </w:r>
      <w:r w:rsidR="00B31DFB">
        <w:rPr>
          <w:rFonts w:ascii="Calibri" w:hAnsi="Calibri" w:cs="Calibri"/>
          <w:sz w:val="24"/>
          <w:szCs w:val="24"/>
        </w:rPr>
        <w:t xml:space="preserve"> </w:t>
      </w:r>
    </w:p>
    <w:sectPr w:rsidR="00B31DFB">
      <w:footerReference w:type="default" r:id="rId10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91" w:rsidRDefault="001B5CDE">
      <w:r>
        <w:separator/>
      </w:r>
    </w:p>
  </w:endnote>
  <w:endnote w:type="continuationSeparator" w:id="0">
    <w:p w:rsidR="00825691" w:rsidRDefault="001B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quiline Boo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CD" w:rsidRDefault="00E63C8D">
    <w:pPr>
      <w:pStyle w:val="Piedepgina"/>
      <w:rPr>
        <w:color w:val="808000"/>
        <w:sz w:val="20"/>
      </w:rPr>
    </w:pPr>
    <w:r>
      <w:rPr>
        <w:color w:val="808000"/>
        <w:sz w:val="20"/>
      </w:rPr>
      <w:fldChar w:fldCharType="begin"/>
    </w:r>
    <w:r>
      <w:rPr>
        <w:color w:val="808000"/>
        <w:sz w:val="20"/>
      </w:rPr>
      <w:instrText xml:space="preserve"> DATE \@ "dd' de 'MMMM' de 'yyyy" \* MERGEFORMAT </w:instrText>
    </w:r>
    <w:r>
      <w:rPr>
        <w:color w:val="808000"/>
        <w:sz w:val="20"/>
      </w:rPr>
      <w:fldChar w:fldCharType="separate"/>
    </w:r>
    <w:r w:rsidR="00A56C56">
      <w:rPr>
        <w:noProof/>
        <w:color w:val="808000"/>
        <w:sz w:val="20"/>
      </w:rPr>
      <w:t>20 de noviembre de 2015</w:t>
    </w:r>
    <w:r>
      <w:rPr>
        <w:color w:val="808000"/>
        <w:sz w:val="20"/>
      </w:rPr>
      <w:fldChar w:fldCharType="end"/>
    </w:r>
    <w:r>
      <w:rPr>
        <w:color w:val="808000"/>
        <w:sz w:val="20"/>
      </w:rPr>
      <w:tab/>
    </w:r>
    <w:r>
      <w:rPr>
        <w:color w:val="808000"/>
        <w:sz w:val="20"/>
      </w:rPr>
      <w:tab/>
    </w:r>
    <w:r>
      <w:rPr>
        <w:rStyle w:val="Nmerodepgina"/>
        <w:color w:val="808000"/>
        <w:sz w:val="20"/>
      </w:rPr>
      <w:t xml:space="preserve">Página </w:t>
    </w:r>
    <w:r>
      <w:rPr>
        <w:rStyle w:val="Nmerodepgina"/>
        <w:color w:val="808000"/>
        <w:sz w:val="20"/>
      </w:rPr>
      <w:fldChar w:fldCharType="begin"/>
    </w:r>
    <w:r>
      <w:rPr>
        <w:rStyle w:val="Nmerodepgina"/>
        <w:color w:val="808000"/>
        <w:sz w:val="20"/>
      </w:rPr>
      <w:instrText xml:space="preserve"> PAGE </w:instrText>
    </w:r>
    <w:r>
      <w:rPr>
        <w:rStyle w:val="Nmerodepgina"/>
        <w:color w:val="808000"/>
        <w:sz w:val="20"/>
      </w:rPr>
      <w:fldChar w:fldCharType="separate"/>
    </w:r>
    <w:r w:rsidR="00A56C56">
      <w:rPr>
        <w:rStyle w:val="Nmerodepgina"/>
        <w:noProof/>
        <w:color w:val="808000"/>
        <w:sz w:val="20"/>
      </w:rPr>
      <w:t>1</w:t>
    </w:r>
    <w:r>
      <w:rPr>
        <w:rStyle w:val="Nmerodepgina"/>
        <w:color w:val="808000"/>
        <w:sz w:val="20"/>
      </w:rPr>
      <w:fldChar w:fldCharType="end"/>
    </w:r>
    <w:r>
      <w:rPr>
        <w:rStyle w:val="Nmerodepgina"/>
        <w:color w:val="808000"/>
        <w:sz w:val="20"/>
      </w:rPr>
      <w:t xml:space="preserve"> de </w:t>
    </w:r>
    <w:r>
      <w:rPr>
        <w:rStyle w:val="Nmerodepgina"/>
        <w:color w:val="808000"/>
        <w:sz w:val="20"/>
      </w:rPr>
      <w:fldChar w:fldCharType="begin"/>
    </w:r>
    <w:r>
      <w:rPr>
        <w:rStyle w:val="Nmerodepgina"/>
        <w:color w:val="808000"/>
        <w:sz w:val="20"/>
      </w:rPr>
      <w:instrText xml:space="preserve"> NUMPAGES </w:instrText>
    </w:r>
    <w:r>
      <w:rPr>
        <w:rStyle w:val="Nmerodepgina"/>
        <w:color w:val="808000"/>
        <w:sz w:val="20"/>
      </w:rPr>
      <w:fldChar w:fldCharType="separate"/>
    </w:r>
    <w:r w:rsidR="00A56C56">
      <w:rPr>
        <w:rStyle w:val="Nmerodepgina"/>
        <w:noProof/>
        <w:color w:val="808000"/>
        <w:sz w:val="20"/>
      </w:rPr>
      <w:t>1</w:t>
    </w:r>
    <w:r>
      <w:rPr>
        <w:rStyle w:val="Nmerodepgina"/>
        <w:color w:val="808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91" w:rsidRDefault="001B5CDE">
      <w:r>
        <w:separator/>
      </w:r>
    </w:p>
  </w:footnote>
  <w:footnote w:type="continuationSeparator" w:id="0">
    <w:p w:rsidR="00825691" w:rsidRDefault="001B5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698"/>
    <w:multiLevelType w:val="hybridMultilevel"/>
    <w:tmpl w:val="0494F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D7545"/>
    <w:multiLevelType w:val="hybridMultilevel"/>
    <w:tmpl w:val="5476951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0091B"/>
    <w:multiLevelType w:val="hybridMultilevel"/>
    <w:tmpl w:val="224AD0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54"/>
    <w:rsid w:val="001B5CDE"/>
    <w:rsid w:val="0031553C"/>
    <w:rsid w:val="00431154"/>
    <w:rsid w:val="004B188C"/>
    <w:rsid w:val="00567E06"/>
    <w:rsid w:val="00645CB9"/>
    <w:rsid w:val="00792F0B"/>
    <w:rsid w:val="00825691"/>
    <w:rsid w:val="008D3D56"/>
    <w:rsid w:val="00A56C56"/>
    <w:rsid w:val="00B31DFB"/>
    <w:rsid w:val="00B53602"/>
    <w:rsid w:val="00E63C8D"/>
    <w:rsid w:val="00F8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54"/>
    <w:pPr>
      <w:spacing w:after="0" w:line="240" w:lineRule="auto"/>
    </w:pPr>
    <w:rPr>
      <w:rFonts w:ascii="Aquiline Book" w:eastAsia="Times New Roman" w:hAnsi="Aquiline Book" w:cs="Tahoma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31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9">
    <w:name w:val="heading 9"/>
    <w:basedOn w:val="Normal"/>
    <w:next w:val="Normal"/>
    <w:link w:val="Ttulo9Car"/>
    <w:qFormat/>
    <w:rsid w:val="00431154"/>
    <w:pPr>
      <w:keepNext/>
      <w:outlineLvl w:val="8"/>
    </w:pPr>
    <w:rPr>
      <w:rFonts w:ascii="Trebuchet MS" w:hAnsi="Trebuchet MS" w:cs="Times New Roman"/>
      <w:i/>
      <w:color w:val="666633"/>
      <w:sz w:val="18"/>
      <w:szCs w:val="1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431154"/>
    <w:rPr>
      <w:rFonts w:ascii="Trebuchet MS" w:eastAsia="Times New Roman" w:hAnsi="Trebuchet MS" w:cs="Times New Roman"/>
      <w:i/>
      <w:color w:val="666633"/>
      <w:sz w:val="18"/>
      <w:szCs w:val="18"/>
      <w:lang w:val="en-US"/>
    </w:rPr>
  </w:style>
  <w:style w:type="paragraph" w:customStyle="1" w:styleId="Encabezado1">
    <w:name w:val="Encabezado1"/>
    <w:basedOn w:val="Ttulo1"/>
    <w:rsid w:val="00431154"/>
    <w:pPr>
      <w:keepLines w:val="0"/>
      <w:spacing w:before="0"/>
    </w:pPr>
    <w:rPr>
      <w:rFonts w:ascii="Century Gothic" w:eastAsia="Times New Roman" w:hAnsi="Century Gothic" w:cs="Times New Roman"/>
      <w:b/>
      <w:smallCaps/>
      <w:color w:val="C2C2AD"/>
      <w:spacing w:val="44"/>
      <w:sz w:val="96"/>
      <w:szCs w:val="96"/>
      <w:lang w:val="en-US" w:eastAsia="en-US"/>
    </w:rPr>
  </w:style>
  <w:style w:type="paragraph" w:styleId="Encabezado">
    <w:name w:val="header"/>
    <w:basedOn w:val="Normal"/>
    <w:link w:val="EncabezadoCar"/>
    <w:rsid w:val="004311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31154"/>
    <w:rPr>
      <w:rFonts w:ascii="Aquiline Book" w:eastAsia="Times New Roman" w:hAnsi="Aquiline Book" w:cs="Tahoma"/>
      <w:szCs w:val="20"/>
      <w:lang w:eastAsia="es-ES"/>
    </w:rPr>
  </w:style>
  <w:style w:type="paragraph" w:styleId="Piedepgina">
    <w:name w:val="footer"/>
    <w:basedOn w:val="Normal"/>
    <w:link w:val="PiedepginaCar"/>
    <w:rsid w:val="004311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1154"/>
    <w:rPr>
      <w:rFonts w:ascii="Aquiline Book" w:eastAsia="Times New Roman" w:hAnsi="Aquiline Book" w:cs="Tahoma"/>
      <w:szCs w:val="20"/>
      <w:lang w:eastAsia="es-ES"/>
    </w:rPr>
  </w:style>
  <w:style w:type="character" w:styleId="Nmerodepgina">
    <w:name w:val="page number"/>
    <w:basedOn w:val="Fuentedeprrafopredeter"/>
    <w:rsid w:val="00431154"/>
  </w:style>
  <w:style w:type="paragraph" w:customStyle="1" w:styleId="Lneadeautor">
    <w:name w:val="Línea de autor"/>
    <w:basedOn w:val="Normal"/>
    <w:rsid w:val="00431154"/>
    <w:rPr>
      <w:rFonts w:ascii="Lucida Sans Unicode" w:hAnsi="Lucida Sans Unicode" w:cs="Lucida Sans Unicode"/>
      <w:sz w:val="20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311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styleId="Hipervnculo">
    <w:name w:val="Hyperlink"/>
    <w:basedOn w:val="Fuentedeprrafopredeter"/>
    <w:uiPriority w:val="99"/>
    <w:unhideWhenUsed/>
    <w:rsid w:val="0031553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7E0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88C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88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54"/>
    <w:pPr>
      <w:spacing w:after="0" w:line="240" w:lineRule="auto"/>
    </w:pPr>
    <w:rPr>
      <w:rFonts w:ascii="Aquiline Book" w:eastAsia="Times New Roman" w:hAnsi="Aquiline Book" w:cs="Tahoma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31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9">
    <w:name w:val="heading 9"/>
    <w:basedOn w:val="Normal"/>
    <w:next w:val="Normal"/>
    <w:link w:val="Ttulo9Car"/>
    <w:qFormat/>
    <w:rsid w:val="00431154"/>
    <w:pPr>
      <w:keepNext/>
      <w:outlineLvl w:val="8"/>
    </w:pPr>
    <w:rPr>
      <w:rFonts w:ascii="Trebuchet MS" w:hAnsi="Trebuchet MS" w:cs="Times New Roman"/>
      <w:i/>
      <w:color w:val="666633"/>
      <w:sz w:val="18"/>
      <w:szCs w:val="1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431154"/>
    <w:rPr>
      <w:rFonts w:ascii="Trebuchet MS" w:eastAsia="Times New Roman" w:hAnsi="Trebuchet MS" w:cs="Times New Roman"/>
      <w:i/>
      <w:color w:val="666633"/>
      <w:sz w:val="18"/>
      <w:szCs w:val="18"/>
      <w:lang w:val="en-US"/>
    </w:rPr>
  </w:style>
  <w:style w:type="paragraph" w:customStyle="1" w:styleId="Encabezado1">
    <w:name w:val="Encabezado1"/>
    <w:basedOn w:val="Ttulo1"/>
    <w:rsid w:val="00431154"/>
    <w:pPr>
      <w:keepLines w:val="0"/>
      <w:spacing w:before="0"/>
    </w:pPr>
    <w:rPr>
      <w:rFonts w:ascii="Century Gothic" w:eastAsia="Times New Roman" w:hAnsi="Century Gothic" w:cs="Times New Roman"/>
      <w:b/>
      <w:smallCaps/>
      <w:color w:val="C2C2AD"/>
      <w:spacing w:val="44"/>
      <w:sz w:val="96"/>
      <w:szCs w:val="96"/>
      <w:lang w:val="en-US" w:eastAsia="en-US"/>
    </w:rPr>
  </w:style>
  <w:style w:type="paragraph" w:styleId="Encabezado">
    <w:name w:val="header"/>
    <w:basedOn w:val="Normal"/>
    <w:link w:val="EncabezadoCar"/>
    <w:rsid w:val="004311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31154"/>
    <w:rPr>
      <w:rFonts w:ascii="Aquiline Book" w:eastAsia="Times New Roman" w:hAnsi="Aquiline Book" w:cs="Tahoma"/>
      <w:szCs w:val="20"/>
      <w:lang w:eastAsia="es-ES"/>
    </w:rPr>
  </w:style>
  <w:style w:type="paragraph" w:styleId="Piedepgina">
    <w:name w:val="footer"/>
    <w:basedOn w:val="Normal"/>
    <w:link w:val="PiedepginaCar"/>
    <w:rsid w:val="004311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1154"/>
    <w:rPr>
      <w:rFonts w:ascii="Aquiline Book" w:eastAsia="Times New Roman" w:hAnsi="Aquiline Book" w:cs="Tahoma"/>
      <w:szCs w:val="20"/>
      <w:lang w:eastAsia="es-ES"/>
    </w:rPr>
  </w:style>
  <w:style w:type="character" w:styleId="Nmerodepgina">
    <w:name w:val="page number"/>
    <w:basedOn w:val="Fuentedeprrafopredeter"/>
    <w:rsid w:val="00431154"/>
  </w:style>
  <w:style w:type="paragraph" w:customStyle="1" w:styleId="Lneadeautor">
    <w:name w:val="Línea de autor"/>
    <w:basedOn w:val="Normal"/>
    <w:rsid w:val="00431154"/>
    <w:rPr>
      <w:rFonts w:ascii="Lucida Sans Unicode" w:hAnsi="Lucida Sans Unicode" w:cs="Lucida Sans Unicode"/>
      <w:sz w:val="20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311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styleId="Hipervnculo">
    <w:name w:val="Hyperlink"/>
    <w:basedOn w:val="Fuentedeprrafopredeter"/>
    <w:uiPriority w:val="99"/>
    <w:unhideWhenUsed/>
    <w:rsid w:val="0031553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7E0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88C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88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VjriOwF7D_eT_kt-2WyXQ-WIIzgF2NrbJaJpRoAu-F8/viewform?usp=send_for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Fundación San Vicente</dc:creator>
  <cp:keywords/>
  <dc:description/>
  <cp:lastModifiedBy>Azahara Peinado García</cp:lastModifiedBy>
  <cp:revision>2</cp:revision>
  <dcterms:created xsi:type="dcterms:W3CDTF">2015-11-20T09:03:00Z</dcterms:created>
  <dcterms:modified xsi:type="dcterms:W3CDTF">2015-11-20T09:03:00Z</dcterms:modified>
</cp:coreProperties>
</file>